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4E" w:rsidRDefault="0084584E" w:rsidP="0084584E">
      <w:pPr>
        <w:ind w:left="3806" w:right="4094"/>
      </w:pPr>
    </w:p>
    <w:p w:rsidR="002E39DF" w:rsidRPr="002E39DF" w:rsidRDefault="002E39DF" w:rsidP="002E39DF">
      <w:pPr>
        <w:spacing w:after="200" w:line="276" w:lineRule="auto"/>
        <w:rPr>
          <w:rFonts w:ascii="Calibri" w:hAnsi="Calibri"/>
          <w:sz w:val="22"/>
          <w:szCs w:val="22"/>
        </w:rPr>
      </w:pPr>
      <w:r w:rsidRPr="002E39D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5D2BC" wp14:editId="73C23AEE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9DF" w:rsidRDefault="002E39DF" w:rsidP="002E39D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163</w:t>
                            </w:r>
                            <w:r w:rsidR="00815885">
                              <w:rPr>
                                <w:szCs w:val="28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2E39DF" w:rsidRDefault="002E39DF" w:rsidP="002E39D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163</w:t>
                      </w:r>
                      <w:r w:rsidR="00815885">
                        <w:rPr>
                          <w:szCs w:val="28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2E39D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BA4FC" wp14:editId="3FD5405F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9DF" w:rsidRDefault="002E39DF" w:rsidP="002E39D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23.07.2015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2E39DF" w:rsidRDefault="002E39DF" w:rsidP="002E39D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23.07.2015</w:t>
                      </w:r>
                    </w:p>
                  </w:txbxContent>
                </v:textbox>
              </v:shape>
            </w:pict>
          </mc:Fallback>
        </mc:AlternateContent>
      </w:r>
      <w:r w:rsidRPr="002E39DF">
        <w:rPr>
          <w:rFonts w:ascii="Calibri" w:hAnsi="Calibri"/>
          <w:noProof/>
          <w:sz w:val="22"/>
          <w:szCs w:val="22"/>
        </w:rPr>
        <w:drawing>
          <wp:inline distT="0" distB="0" distL="0" distR="0" wp14:anchorId="73135AD8" wp14:editId="4891049B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9DF" w:rsidRPr="002E39DF" w:rsidRDefault="002E39DF" w:rsidP="002E39D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C6646D" w:rsidRPr="00C6646D" w:rsidRDefault="00C6646D" w:rsidP="00D24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="00D24E59">
        <w:rPr>
          <w:sz w:val="28"/>
          <w:szCs w:val="28"/>
        </w:rPr>
        <w:t>Администрации города Пскова от 30</w:t>
      </w:r>
      <w:r>
        <w:rPr>
          <w:sz w:val="28"/>
          <w:szCs w:val="28"/>
        </w:rPr>
        <w:t xml:space="preserve">.04.2014 № </w:t>
      </w:r>
      <w:r w:rsidR="00D24E59">
        <w:rPr>
          <w:sz w:val="28"/>
          <w:szCs w:val="28"/>
        </w:rPr>
        <w:t>900</w:t>
      </w:r>
      <w:r>
        <w:rPr>
          <w:sz w:val="28"/>
          <w:szCs w:val="28"/>
        </w:rPr>
        <w:t xml:space="preserve"> «</w:t>
      </w:r>
      <w:r w:rsidR="00D24E59" w:rsidRPr="00D24E59">
        <w:rPr>
          <w:sz w:val="28"/>
          <w:szCs w:val="28"/>
        </w:rPr>
        <w:t>О создании конкурсной комиссии по проведению конкурсного отбора по предоставлению субсидий социально ориентированным некоммерческим организациям на реализацию социальных проектов на территории муниципального образования «Город Псков»</w:t>
      </w:r>
    </w:p>
    <w:p w:rsidR="0084584E" w:rsidRDefault="0084584E" w:rsidP="00D24E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584E" w:rsidRPr="009F20A6" w:rsidRDefault="00D24E59" w:rsidP="008458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24E59">
        <w:rPr>
          <w:sz w:val="28"/>
          <w:szCs w:val="28"/>
        </w:rPr>
        <w:t>В связи с кадровыми изменениями, произошедшими в Администрации города Пскова</w:t>
      </w:r>
      <w:r w:rsidR="00922B41">
        <w:rPr>
          <w:sz w:val="28"/>
          <w:szCs w:val="28"/>
        </w:rPr>
        <w:t xml:space="preserve"> и Псковской городской Думе</w:t>
      </w:r>
      <w:r w:rsidRPr="00D24E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24E59">
        <w:rPr>
          <w:sz w:val="28"/>
          <w:szCs w:val="28"/>
        </w:rPr>
        <w:t>в целях повышения эффективности деятельности конкурсной комиссии по проведению конкурсного отбора по предоставлению субсидий социально ориентированным некоммерческим организациям на реализацию социальных проектов на территории муниципального образования «Город Псков»</w:t>
      </w:r>
      <w:r>
        <w:rPr>
          <w:sz w:val="28"/>
          <w:szCs w:val="28"/>
        </w:rPr>
        <w:t xml:space="preserve">, </w:t>
      </w:r>
      <w:r w:rsidR="0084584E" w:rsidRPr="00AF269D">
        <w:rPr>
          <w:spacing w:val="-6"/>
          <w:sz w:val="28"/>
          <w:szCs w:val="28"/>
        </w:rPr>
        <w:t>руководствуясь статьями 32 и 34 Устава муниципального образования «Город Псков», Администрация города Пскова</w:t>
      </w:r>
      <w:proofErr w:type="gramEnd"/>
    </w:p>
    <w:p w:rsidR="0084584E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84584E" w:rsidRPr="00D42085" w:rsidRDefault="0084584E" w:rsidP="0084584E">
      <w:pPr>
        <w:ind w:firstLine="708"/>
        <w:jc w:val="center"/>
        <w:rPr>
          <w:b/>
          <w:sz w:val="28"/>
          <w:szCs w:val="28"/>
        </w:rPr>
      </w:pPr>
      <w:r w:rsidRPr="00D42085">
        <w:rPr>
          <w:b/>
          <w:sz w:val="28"/>
          <w:szCs w:val="28"/>
        </w:rPr>
        <w:t>ПОСТАНОВЛЯЕТ:</w:t>
      </w:r>
    </w:p>
    <w:p w:rsidR="0084584E" w:rsidRPr="00AF269D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D24E59" w:rsidRDefault="0084584E" w:rsidP="001067C6">
      <w:pPr>
        <w:ind w:firstLine="709"/>
        <w:jc w:val="both"/>
        <w:rPr>
          <w:sz w:val="28"/>
          <w:szCs w:val="28"/>
        </w:rPr>
      </w:pPr>
      <w:r w:rsidRPr="009F20A6">
        <w:rPr>
          <w:sz w:val="28"/>
          <w:szCs w:val="28"/>
        </w:rPr>
        <w:t>1.</w:t>
      </w:r>
      <w:r w:rsidR="001067C6" w:rsidRPr="001067C6">
        <w:rPr>
          <w:sz w:val="28"/>
          <w:szCs w:val="28"/>
        </w:rPr>
        <w:t xml:space="preserve"> </w:t>
      </w:r>
      <w:proofErr w:type="gramStart"/>
      <w:r w:rsidR="00D24E59">
        <w:rPr>
          <w:sz w:val="28"/>
          <w:szCs w:val="28"/>
        </w:rPr>
        <w:t xml:space="preserve">Приложение «Состав </w:t>
      </w:r>
      <w:r w:rsidR="00D24E59" w:rsidRPr="00D24E59">
        <w:rPr>
          <w:sz w:val="28"/>
          <w:szCs w:val="28"/>
        </w:rPr>
        <w:t>конкурсной комиссии по проведению конкурсного отбора по предоставлению субсидий социально ориентированным некоммерческим организациям на реализацию социальных проектов на территории муниципального образования «Город Псков»</w:t>
      </w:r>
      <w:r w:rsidR="00D24E59">
        <w:rPr>
          <w:sz w:val="28"/>
          <w:szCs w:val="28"/>
        </w:rPr>
        <w:t xml:space="preserve"> к Постановлению</w:t>
      </w:r>
      <w:r w:rsidR="00D24E59" w:rsidRPr="00D24E59">
        <w:rPr>
          <w:sz w:val="28"/>
          <w:szCs w:val="28"/>
        </w:rPr>
        <w:t xml:space="preserve"> Администрации города Пскова от 30.04.2014 № 900 «О создании конкурсной комиссии по проведению конкурсного отбора по предоставлению субсидий социально ориентированным некоммерческим организациям на реализацию социальных проектов на территории муниципального образования «Город Псков»</w:t>
      </w:r>
      <w:r w:rsidR="00D24E59">
        <w:rPr>
          <w:sz w:val="28"/>
          <w:szCs w:val="28"/>
        </w:rPr>
        <w:t xml:space="preserve"> </w:t>
      </w:r>
      <w:r w:rsidR="00D24E59" w:rsidRPr="00D24E59">
        <w:rPr>
          <w:sz w:val="28"/>
          <w:szCs w:val="28"/>
        </w:rPr>
        <w:t>изложить в</w:t>
      </w:r>
      <w:proofErr w:type="gramEnd"/>
      <w:r w:rsidR="00D24E59" w:rsidRPr="00D24E59">
        <w:rPr>
          <w:sz w:val="28"/>
          <w:szCs w:val="28"/>
        </w:rPr>
        <w:t xml:space="preserve"> следующей редакции:</w:t>
      </w:r>
    </w:p>
    <w:p w:rsidR="00D24E59" w:rsidRDefault="00D24E59" w:rsidP="00D24E59">
      <w:pPr>
        <w:ind w:firstLine="709"/>
        <w:jc w:val="right"/>
        <w:rPr>
          <w:sz w:val="28"/>
          <w:szCs w:val="28"/>
        </w:rPr>
      </w:pPr>
    </w:p>
    <w:p w:rsidR="00D24E59" w:rsidRDefault="00D24E59" w:rsidP="00D24E59">
      <w:pPr>
        <w:ind w:left="4962"/>
        <w:jc w:val="right"/>
        <w:rPr>
          <w:rFonts w:eastAsia="Calibri"/>
          <w:sz w:val="28"/>
          <w:szCs w:val="28"/>
          <w:lang w:eastAsia="en-US"/>
        </w:rPr>
      </w:pPr>
    </w:p>
    <w:p w:rsidR="00D24E59" w:rsidRDefault="00D24E59" w:rsidP="00D24E59">
      <w:pPr>
        <w:ind w:left="4962"/>
        <w:jc w:val="right"/>
        <w:rPr>
          <w:rFonts w:eastAsia="Calibri"/>
          <w:sz w:val="28"/>
          <w:szCs w:val="28"/>
          <w:lang w:eastAsia="en-US"/>
        </w:rPr>
      </w:pPr>
    </w:p>
    <w:p w:rsidR="00D24E59" w:rsidRPr="00D24E59" w:rsidRDefault="00D24E59" w:rsidP="00D24E59">
      <w:pPr>
        <w:ind w:left="496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D24E59">
        <w:rPr>
          <w:rFonts w:eastAsia="Calibri"/>
          <w:sz w:val="28"/>
          <w:szCs w:val="28"/>
          <w:lang w:eastAsia="en-US"/>
        </w:rPr>
        <w:t>Приложение к Постановлению Администрации города Пскова</w:t>
      </w:r>
    </w:p>
    <w:p w:rsidR="00D24E59" w:rsidRPr="00D24E59" w:rsidRDefault="00D24E59" w:rsidP="00D24E59">
      <w:pPr>
        <w:ind w:left="4962"/>
        <w:jc w:val="right"/>
        <w:rPr>
          <w:rFonts w:eastAsia="Calibri"/>
          <w:sz w:val="28"/>
          <w:szCs w:val="28"/>
          <w:lang w:eastAsia="en-US"/>
        </w:rPr>
      </w:pPr>
      <w:r w:rsidRPr="00D24E59">
        <w:rPr>
          <w:rFonts w:eastAsia="Calibri"/>
          <w:sz w:val="28"/>
          <w:szCs w:val="28"/>
          <w:lang w:eastAsia="en-US"/>
        </w:rPr>
        <w:t>от 30.04.2014 года № 900</w:t>
      </w:r>
    </w:p>
    <w:p w:rsidR="00D24E59" w:rsidRPr="00D24E59" w:rsidRDefault="00D24E59" w:rsidP="00D24E59">
      <w:pPr>
        <w:rPr>
          <w:rFonts w:eastAsia="Calibri"/>
          <w:sz w:val="28"/>
          <w:szCs w:val="28"/>
          <w:lang w:eastAsia="en-US"/>
        </w:rPr>
      </w:pPr>
    </w:p>
    <w:p w:rsidR="00D24E59" w:rsidRPr="00D24E59" w:rsidRDefault="00D24E59" w:rsidP="00D24E59">
      <w:pPr>
        <w:jc w:val="center"/>
        <w:rPr>
          <w:rFonts w:eastAsia="Calibri"/>
          <w:sz w:val="28"/>
          <w:szCs w:val="28"/>
          <w:lang w:eastAsia="en-US"/>
        </w:rPr>
      </w:pPr>
    </w:p>
    <w:p w:rsidR="00D24E59" w:rsidRPr="00D24E59" w:rsidRDefault="00D24E59" w:rsidP="00D24E59">
      <w:pPr>
        <w:jc w:val="center"/>
        <w:rPr>
          <w:rFonts w:eastAsia="Calibri"/>
          <w:sz w:val="28"/>
          <w:szCs w:val="28"/>
          <w:lang w:eastAsia="en-US"/>
        </w:rPr>
      </w:pPr>
      <w:r w:rsidRPr="00D24E59">
        <w:rPr>
          <w:rFonts w:eastAsia="Calibri"/>
          <w:sz w:val="28"/>
          <w:szCs w:val="28"/>
          <w:lang w:eastAsia="en-US"/>
        </w:rPr>
        <w:t>Состав</w:t>
      </w:r>
    </w:p>
    <w:p w:rsidR="00D24E59" w:rsidRPr="00D24E59" w:rsidRDefault="00D24E59" w:rsidP="00D24E59">
      <w:pPr>
        <w:jc w:val="center"/>
        <w:rPr>
          <w:rFonts w:eastAsia="Calibri"/>
          <w:sz w:val="28"/>
          <w:szCs w:val="28"/>
          <w:lang w:eastAsia="en-US"/>
        </w:rPr>
      </w:pPr>
      <w:r w:rsidRPr="00D24E59">
        <w:rPr>
          <w:rFonts w:eastAsia="Calibri"/>
          <w:sz w:val="28"/>
          <w:szCs w:val="28"/>
          <w:lang w:eastAsia="en-US"/>
        </w:rPr>
        <w:t>конкурсной комиссии по проведению конкурсного отбора по предоставлению субсидий социально ориентированным некоммерческим организациям на реализацию социальных проектов на территории муниципального образования «Город Псков»</w:t>
      </w:r>
    </w:p>
    <w:p w:rsidR="00D24E59" w:rsidRPr="00D24E59" w:rsidRDefault="00D24E59" w:rsidP="00D24E59">
      <w:pPr>
        <w:rPr>
          <w:rFonts w:eastAsia="Calibri"/>
          <w:sz w:val="28"/>
          <w:szCs w:val="28"/>
          <w:lang w:eastAsia="en-US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D24E59" w:rsidRPr="00D24E59" w:rsidTr="005D2794">
        <w:tc>
          <w:tcPr>
            <w:tcW w:w="3794" w:type="dxa"/>
          </w:tcPr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>Председатель конкурсной комиссии: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Иванова Татьяна 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Леонидовна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>Заместитель Председателя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 xml:space="preserve">конкурсной комиссии 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>Михайлова Мария Александровна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D24E59">
              <w:rPr>
                <w:rFonts w:eastAsia="Calibri"/>
                <w:sz w:val="28"/>
                <w:szCs w:val="28"/>
                <w:lang w:eastAsia="en-US"/>
              </w:rPr>
              <w:t>аместитель Главы Администрации города Пскова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D24E59">
              <w:rPr>
                <w:rFonts w:eastAsia="Calibri"/>
                <w:sz w:val="28"/>
                <w:szCs w:val="28"/>
                <w:lang w:eastAsia="en-US"/>
              </w:rPr>
              <w:t>аместитель Главы Администрации города Пскова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24E59" w:rsidRPr="00D24E59" w:rsidTr="005D2794">
        <w:tc>
          <w:tcPr>
            <w:tcW w:w="3794" w:type="dxa"/>
          </w:tcPr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>Секретарь конкурсной комиссии: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24E59" w:rsidRPr="00D24E59" w:rsidRDefault="00922B41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Степаненков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Марк Валерьевич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24E59" w:rsidRPr="00D24E59" w:rsidRDefault="00D24E59" w:rsidP="00922B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председател</w:t>
            </w:r>
            <w:r w:rsidR="00922B41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D24E59">
              <w:rPr>
                <w:rFonts w:eastAsia="Calibri"/>
                <w:sz w:val="28"/>
                <w:szCs w:val="28"/>
                <w:lang w:eastAsia="en-US"/>
              </w:rPr>
              <w:t xml:space="preserve"> Комитета социально-экономического развития Администрации города Пскова (с правом голоса)</w:t>
            </w:r>
          </w:p>
        </w:tc>
      </w:tr>
      <w:tr w:rsidR="00D24E59" w:rsidRPr="00D24E59" w:rsidTr="005D2794">
        <w:trPr>
          <w:trHeight w:val="533"/>
        </w:trPr>
        <w:tc>
          <w:tcPr>
            <w:tcW w:w="3794" w:type="dxa"/>
            <w:vAlign w:val="center"/>
          </w:tcPr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>Члены конкурсной комиссии: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24E59" w:rsidRPr="00D24E59" w:rsidTr="005D2794">
        <w:tc>
          <w:tcPr>
            <w:tcW w:w="3794" w:type="dxa"/>
          </w:tcPr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>Василевский Петр Никитович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>- заместитель секретаря Общественной палаты Псковской области, председатель Псковского регионального отделения  Общероссийской общественной организации «Российский Красный Крест»</w:t>
            </w:r>
          </w:p>
          <w:p w:rsid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22B41" w:rsidRPr="00D24E59" w:rsidTr="00E24C42">
        <w:tc>
          <w:tcPr>
            <w:tcW w:w="3794" w:type="dxa"/>
          </w:tcPr>
          <w:p w:rsidR="00922B41" w:rsidRPr="00D24E59" w:rsidRDefault="00922B41" w:rsidP="00467FB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Медведева Светлана Викторовна</w:t>
            </w:r>
          </w:p>
          <w:p w:rsidR="00922B41" w:rsidRPr="00D24E59" w:rsidRDefault="00922B41" w:rsidP="00467F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922B41" w:rsidRDefault="00922B41" w:rsidP="00467F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>- начальник отдела по финансо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вым вопросам и анализу социально-экономического развития аппарата </w:t>
            </w:r>
            <w:r w:rsidRPr="00D24E59">
              <w:rPr>
                <w:rFonts w:eastAsia="Calibri"/>
                <w:sz w:val="28"/>
                <w:szCs w:val="28"/>
                <w:lang w:eastAsia="en-US"/>
              </w:rPr>
              <w:t>Псковской городской Думы (по согласованию)</w:t>
            </w:r>
          </w:p>
          <w:p w:rsidR="00922B41" w:rsidRPr="00D24E59" w:rsidRDefault="00922B41" w:rsidP="00467F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F665D" w:rsidRPr="00D24E59" w:rsidTr="00E24C42">
        <w:tc>
          <w:tcPr>
            <w:tcW w:w="3794" w:type="dxa"/>
          </w:tcPr>
          <w:p w:rsidR="00AF665D" w:rsidRPr="00D24E59" w:rsidRDefault="00AF665D" w:rsidP="00467F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AF665D" w:rsidRPr="00D24E59" w:rsidRDefault="00AF665D" w:rsidP="00467F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F665D" w:rsidRPr="00D24E59" w:rsidTr="005D2794">
        <w:tc>
          <w:tcPr>
            <w:tcW w:w="3794" w:type="dxa"/>
          </w:tcPr>
          <w:p w:rsidR="00AF665D" w:rsidRPr="00D24E59" w:rsidRDefault="00AF665D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24E59">
              <w:rPr>
                <w:rFonts w:eastAsia="Calibri"/>
                <w:sz w:val="28"/>
                <w:szCs w:val="28"/>
                <w:lang w:eastAsia="en-US"/>
              </w:rPr>
              <w:t>Пальмовская</w:t>
            </w:r>
            <w:proofErr w:type="spellEnd"/>
            <w:r w:rsidRPr="00D24E59">
              <w:rPr>
                <w:rFonts w:eastAsia="Calibri"/>
                <w:sz w:val="28"/>
                <w:szCs w:val="28"/>
                <w:lang w:eastAsia="en-US"/>
              </w:rPr>
              <w:t xml:space="preserve"> Анна Анатольевна</w:t>
            </w:r>
          </w:p>
        </w:tc>
        <w:tc>
          <w:tcPr>
            <w:tcW w:w="5812" w:type="dxa"/>
          </w:tcPr>
          <w:p w:rsidR="00AF665D" w:rsidRPr="00D24E59" w:rsidRDefault="00AF665D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 xml:space="preserve">- главный специалист бюджетного </w:t>
            </w:r>
            <w:proofErr w:type="gramStart"/>
            <w:r w:rsidRPr="00D24E59">
              <w:rPr>
                <w:rFonts w:eastAsia="Calibri"/>
                <w:sz w:val="28"/>
                <w:szCs w:val="28"/>
                <w:lang w:eastAsia="en-US"/>
              </w:rPr>
              <w:t>отдела Финансового управления Администрации города Пскова</w:t>
            </w:r>
            <w:proofErr w:type="gramEnd"/>
          </w:p>
          <w:p w:rsidR="00AF665D" w:rsidRPr="00D24E59" w:rsidRDefault="00AF665D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F665D" w:rsidRPr="00D24E59" w:rsidTr="005D2794">
        <w:tc>
          <w:tcPr>
            <w:tcW w:w="3794" w:type="dxa"/>
          </w:tcPr>
          <w:p w:rsidR="00AF665D" w:rsidRPr="00D24E59" w:rsidRDefault="00AF665D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>Петрова Галина Викторовна</w:t>
            </w:r>
          </w:p>
        </w:tc>
        <w:tc>
          <w:tcPr>
            <w:tcW w:w="5812" w:type="dxa"/>
          </w:tcPr>
          <w:p w:rsidR="00AF665D" w:rsidRPr="00D24E59" w:rsidRDefault="00AF665D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>- Управляющий делами Администрации города Пскова</w:t>
            </w:r>
          </w:p>
          <w:p w:rsidR="00AF665D" w:rsidRPr="00D24E59" w:rsidRDefault="00AF665D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F665D" w:rsidRPr="00D24E59" w:rsidTr="0067677F">
        <w:tc>
          <w:tcPr>
            <w:tcW w:w="3794" w:type="dxa"/>
          </w:tcPr>
          <w:p w:rsidR="00AF665D" w:rsidRPr="00D24E59" w:rsidRDefault="00676260" w:rsidP="00823EB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Семенов Антон Юрьевич </w:t>
            </w:r>
          </w:p>
          <w:p w:rsidR="00AF665D" w:rsidRPr="00D24E59" w:rsidRDefault="00AF665D" w:rsidP="00823EB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AF665D" w:rsidRDefault="00AF665D" w:rsidP="0067626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676260">
              <w:rPr>
                <w:rFonts w:eastAsia="Calibri"/>
                <w:sz w:val="28"/>
                <w:szCs w:val="28"/>
                <w:lang w:eastAsia="en-US"/>
              </w:rPr>
              <w:t xml:space="preserve">консультант </w:t>
            </w:r>
            <w:r w:rsidR="00676260" w:rsidRPr="00D24E59">
              <w:rPr>
                <w:rFonts w:eastAsia="Calibri"/>
                <w:sz w:val="28"/>
                <w:szCs w:val="28"/>
                <w:lang w:eastAsia="en-US"/>
              </w:rPr>
              <w:t xml:space="preserve">отдела нормативного обеспечения и судебной работы </w:t>
            </w:r>
            <w:proofErr w:type="gramStart"/>
            <w:r w:rsidR="00676260" w:rsidRPr="00D24E59">
              <w:rPr>
                <w:rFonts w:eastAsia="Calibri"/>
                <w:sz w:val="28"/>
                <w:szCs w:val="28"/>
                <w:lang w:eastAsia="en-US"/>
              </w:rPr>
              <w:t>Комитета правового обеспечения Администрации города Пскова</w:t>
            </w:r>
            <w:proofErr w:type="gramEnd"/>
            <w:r w:rsidR="0067626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76260" w:rsidRPr="00D24E59" w:rsidRDefault="00676260" w:rsidP="006762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F665D" w:rsidRPr="00D24E59" w:rsidTr="00FF5ABF">
        <w:tc>
          <w:tcPr>
            <w:tcW w:w="3794" w:type="dxa"/>
          </w:tcPr>
          <w:p w:rsidR="00AF665D" w:rsidRPr="00D24E59" w:rsidRDefault="00676260" w:rsidP="00467FB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Сиротин Игорь Евгеньевич</w:t>
            </w:r>
          </w:p>
        </w:tc>
        <w:tc>
          <w:tcPr>
            <w:tcW w:w="5812" w:type="dxa"/>
          </w:tcPr>
          <w:p w:rsidR="00676260" w:rsidRPr="00D24E59" w:rsidRDefault="00676260" w:rsidP="0067626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З</w:t>
            </w:r>
            <w:r w:rsidRPr="00D24E59">
              <w:rPr>
                <w:rFonts w:eastAsia="Calibri"/>
                <w:sz w:val="28"/>
                <w:szCs w:val="28"/>
                <w:lang w:eastAsia="en-US"/>
              </w:rPr>
              <w:t>аместитель Главы города Пскова</w:t>
            </w:r>
          </w:p>
          <w:p w:rsidR="00AF665D" w:rsidRPr="00D24E59" w:rsidRDefault="00676260" w:rsidP="006762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  <w:r w:rsidR="00AF665D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</w:tr>
    </w:tbl>
    <w:p w:rsidR="00D24E59" w:rsidRDefault="00D24E59" w:rsidP="001067C6">
      <w:pPr>
        <w:ind w:firstLine="709"/>
        <w:jc w:val="both"/>
        <w:rPr>
          <w:sz w:val="28"/>
          <w:szCs w:val="28"/>
        </w:rPr>
      </w:pPr>
    </w:p>
    <w:p w:rsidR="007718EE" w:rsidRPr="007718EE" w:rsidRDefault="007718EE" w:rsidP="007718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718EE">
        <w:rPr>
          <w:sz w:val="28"/>
          <w:szCs w:val="28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7718EE" w:rsidRPr="007718EE" w:rsidRDefault="007718EE" w:rsidP="007718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18EE">
        <w:rPr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1067C6" w:rsidRDefault="007718EE" w:rsidP="007718EE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7718EE">
        <w:rPr>
          <w:sz w:val="28"/>
          <w:szCs w:val="28"/>
        </w:rPr>
        <w:t xml:space="preserve">. </w:t>
      </w:r>
      <w:proofErr w:type="gramStart"/>
      <w:r w:rsidRPr="007718EE">
        <w:rPr>
          <w:sz w:val="28"/>
          <w:szCs w:val="28"/>
        </w:rPr>
        <w:t>Контроль за</w:t>
      </w:r>
      <w:proofErr w:type="gramEnd"/>
      <w:r w:rsidRPr="007718EE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з</w:t>
      </w:r>
      <w:r w:rsidRPr="007718EE">
        <w:rPr>
          <w:sz w:val="28"/>
          <w:szCs w:val="28"/>
        </w:rPr>
        <w:t xml:space="preserve">аместителя Главы Администрации города Пскова </w:t>
      </w:r>
      <w:r>
        <w:rPr>
          <w:sz w:val="28"/>
          <w:szCs w:val="28"/>
        </w:rPr>
        <w:t>Иванову Т.Л.</w:t>
      </w:r>
    </w:p>
    <w:p w:rsidR="0084584E" w:rsidRDefault="0084584E" w:rsidP="0084584E">
      <w:pPr>
        <w:rPr>
          <w:sz w:val="28"/>
          <w:szCs w:val="28"/>
        </w:rPr>
      </w:pPr>
    </w:p>
    <w:p w:rsidR="007718EE" w:rsidRDefault="007718EE" w:rsidP="0084584E">
      <w:pPr>
        <w:rPr>
          <w:sz w:val="28"/>
          <w:szCs w:val="28"/>
        </w:rPr>
      </w:pPr>
    </w:p>
    <w:p w:rsidR="007718EE" w:rsidRDefault="007718EE" w:rsidP="0084584E">
      <w:pPr>
        <w:rPr>
          <w:sz w:val="28"/>
          <w:szCs w:val="28"/>
        </w:rPr>
      </w:pPr>
    </w:p>
    <w:p w:rsidR="0084584E" w:rsidRDefault="0084584E" w:rsidP="0084584E">
      <w:pPr>
        <w:rPr>
          <w:sz w:val="28"/>
          <w:szCs w:val="28"/>
        </w:rPr>
      </w:pPr>
    </w:p>
    <w:p w:rsidR="0084584E" w:rsidRDefault="0084584E" w:rsidP="0084584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И.В. Калашников</w:t>
      </w:r>
    </w:p>
    <w:p w:rsidR="0084584E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584E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584E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7434" w:rsidRDefault="00BD7434">
      <w:pPr>
        <w:spacing w:after="200" w:line="276" w:lineRule="auto"/>
        <w:rPr>
          <w:sz w:val="28"/>
          <w:szCs w:val="28"/>
        </w:rPr>
      </w:pPr>
    </w:p>
    <w:sectPr w:rsidR="00BD7434" w:rsidSect="00BD743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A7B76"/>
    <w:multiLevelType w:val="hybridMultilevel"/>
    <w:tmpl w:val="6A34AF7C"/>
    <w:lvl w:ilvl="0" w:tplc="CC743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60"/>
    <w:rsid w:val="00052EB3"/>
    <w:rsid w:val="00080F10"/>
    <w:rsid w:val="000D1353"/>
    <w:rsid w:val="000F602D"/>
    <w:rsid w:val="0010169E"/>
    <w:rsid w:val="001067C6"/>
    <w:rsid w:val="001B1166"/>
    <w:rsid w:val="001D4A76"/>
    <w:rsid w:val="0020152E"/>
    <w:rsid w:val="002E39DF"/>
    <w:rsid w:val="00335E24"/>
    <w:rsid w:val="00343036"/>
    <w:rsid w:val="003B4184"/>
    <w:rsid w:val="003E4990"/>
    <w:rsid w:val="004D3A7F"/>
    <w:rsid w:val="005F698B"/>
    <w:rsid w:val="00604AC4"/>
    <w:rsid w:val="0066506A"/>
    <w:rsid w:val="00676260"/>
    <w:rsid w:val="00702070"/>
    <w:rsid w:val="007718EE"/>
    <w:rsid w:val="007C5F66"/>
    <w:rsid w:val="00815885"/>
    <w:rsid w:val="008359C6"/>
    <w:rsid w:val="0084584E"/>
    <w:rsid w:val="008B438C"/>
    <w:rsid w:val="00911260"/>
    <w:rsid w:val="00922B41"/>
    <w:rsid w:val="009754D2"/>
    <w:rsid w:val="00AF665D"/>
    <w:rsid w:val="00BD7434"/>
    <w:rsid w:val="00C34DEB"/>
    <w:rsid w:val="00C6646D"/>
    <w:rsid w:val="00C71A43"/>
    <w:rsid w:val="00D24E59"/>
    <w:rsid w:val="00D25D97"/>
    <w:rsid w:val="00E36F80"/>
    <w:rsid w:val="00E73570"/>
    <w:rsid w:val="00E73BA9"/>
    <w:rsid w:val="00EA0110"/>
    <w:rsid w:val="00EB166A"/>
    <w:rsid w:val="00F00260"/>
    <w:rsid w:val="00F23778"/>
    <w:rsid w:val="00FA5F98"/>
    <w:rsid w:val="00FA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8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584E"/>
    <w:pPr>
      <w:ind w:left="720"/>
      <w:contextualSpacing/>
    </w:pPr>
  </w:style>
  <w:style w:type="character" w:customStyle="1" w:styleId="apple-converted-space">
    <w:name w:val="apple-converted-space"/>
    <w:rsid w:val="0084584E"/>
  </w:style>
  <w:style w:type="paragraph" w:styleId="a4">
    <w:name w:val="Balloon Text"/>
    <w:basedOn w:val="a"/>
    <w:link w:val="a5"/>
    <w:uiPriority w:val="99"/>
    <w:semiHidden/>
    <w:unhideWhenUsed/>
    <w:rsid w:val="00E36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8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584E"/>
    <w:pPr>
      <w:ind w:left="720"/>
      <w:contextualSpacing/>
    </w:pPr>
  </w:style>
  <w:style w:type="character" w:customStyle="1" w:styleId="apple-converted-space">
    <w:name w:val="apple-converted-space"/>
    <w:rsid w:val="0084584E"/>
  </w:style>
  <w:style w:type="paragraph" w:styleId="a4">
    <w:name w:val="Balloon Text"/>
    <w:basedOn w:val="a"/>
    <w:link w:val="a5"/>
    <w:uiPriority w:val="99"/>
    <w:semiHidden/>
    <w:unhideWhenUsed/>
    <w:rsid w:val="00E36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31469-91B2-48A9-8C24-C2BFD5BC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8</cp:revision>
  <cp:lastPrinted>2015-07-21T12:06:00Z</cp:lastPrinted>
  <dcterms:created xsi:type="dcterms:W3CDTF">2015-06-11T06:51:00Z</dcterms:created>
  <dcterms:modified xsi:type="dcterms:W3CDTF">2015-07-24T07:02:00Z</dcterms:modified>
</cp:coreProperties>
</file>