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F" w:rsidRPr="007F4D5F" w:rsidRDefault="007F4D5F" w:rsidP="00620491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ПУБЛИЧНЫХ СЛУШАНИЙ</w:t>
      </w:r>
    </w:p>
    <w:p w:rsidR="007F4D5F" w:rsidRPr="007F4D5F" w:rsidRDefault="00C31485" w:rsidP="00620491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</w:t>
      </w:r>
    </w:p>
    <w:p w:rsidR="00620491" w:rsidRDefault="00C31485" w:rsidP="00620491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предоставления разрешения на </w:t>
      </w:r>
      <w:r w:rsidR="00E12DC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условно разрешенный вид использования земельного участка по адресу: город Псков, Крестовское шоссе, </w:t>
      </w:r>
    </w:p>
    <w:p w:rsidR="00C31485" w:rsidRDefault="00E12DC6" w:rsidP="00620491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остановка автобусов Кресты</w:t>
      </w:r>
    </w:p>
    <w:p w:rsidR="00620491" w:rsidRPr="007F4D5F" w:rsidRDefault="00620491" w:rsidP="00620491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E12DC6" w:rsidP="00620491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24</w:t>
      </w:r>
      <w:r w:rsidR="005932A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мая</w:t>
      </w:r>
      <w:r w:rsidR="00A0250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2022 года</w:t>
      </w:r>
    </w:p>
    <w:p w:rsidR="007F4D5F" w:rsidRPr="007F4D5F" w:rsidRDefault="007F4D5F" w:rsidP="0062049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18.00 – Псковская городская Дума</w:t>
      </w:r>
    </w:p>
    <w:p w:rsidR="007F4D5F" w:rsidRPr="007F4D5F" w:rsidRDefault="007F4D5F" w:rsidP="00620491">
      <w:pPr>
        <w:spacing w:after="0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Организатор публичных слушаний:</w:t>
      </w:r>
    </w:p>
    <w:p w:rsidR="001559D3" w:rsidRDefault="001559D3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59D3">
        <w:rPr>
          <w:rFonts w:ascii="Times New Roman" w:eastAsia="Times New Roman" w:hAnsi="Times New Roman"/>
          <w:sz w:val="26"/>
          <w:szCs w:val="26"/>
          <w:lang w:eastAsia="ru-RU"/>
        </w:rPr>
        <w:t>Организационный комитет, созданный Постанов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лением Главы города Пскова от </w:t>
      </w:r>
      <w:r w:rsidR="00E12DC6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3C64A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0250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0250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E12DC6">
        <w:rPr>
          <w:rFonts w:ascii="Times New Roman" w:eastAsia="Times New Roman" w:hAnsi="Times New Roman"/>
          <w:sz w:val="26"/>
          <w:szCs w:val="26"/>
          <w:lang w:eastAsia="ru-RU"/>
        </w:rPr>
        <w:t>84</w:t>
      </w:r>
    </w:p>
    <w:p w:rsidR="007F4D5F" w:rsidRPr="007F4D5F" w:rsidRDefault="007F4D5F" w:rsidP="00620491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>Ведущий публичных слушаний:</w:t>
      </w:r>
    </w:p>
    <w:p w:rsidR="007F4D5F" w:rsidRPr="007F4D5F" w:rsidRDefault="007F4D5F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Гаврилов Сергей Вячеславович – </w:t>
      </w:r>
      <w:r w:rsidR="00E12DC6">
        <w:rPr>
          <w:rFonts w:ascii="Times New Roman" w:eastAsia="Times New Roman" w:hAnsi="Times New Roman"/>
          <w:sz w:val="26"/>
          <w:szCs w:val="26"/>
          <w:lang w:eastAsia="ru-RU"/>
        </w:rPr>
        <w:t>исполняющий полномочия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города Пскова</w:t>
      </w:r>
    </w:p>
    <w:p w:rsidR="007F4D5F" w:rsidRPr="007F4D5F" w:rsidRDefault="007F4D5F" w:rsidP="00620491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Секретарь публичных слушаний: </w:t>
      </w:r>
    </w:p>
    <w:p w:rsidR="007F4D5F" w:rsidRDefault="005932A2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Носарев Сергей Владимирович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8E5948">
        <w:rPr>
          <w:rFonts w:ascii="Times New Roman" w:eastAsia="Times New Roman" w:hAnsi="Times New Roman"/>
          <w:sz w:val="26"/>
          <w:szCs w:val="26"/>
          <w:lang w:eastAsia="ru-RU"/>
        </w:rPr>
        <w:t>консультант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отдела обеспечения деятельности Псковской городской Думы аппарата Псковской городской Думы.</w:t>
      </w:r>
    </w:p>
    <w:p w:rsidR="00820A13" w:rsidRPr="007F4D5F" w:rsidRDefault="00820A13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0A13" w:rsidRDefault="007F4D5F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E12DC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</w:t>
      </w:r>
    </w:p>
    <w:p w:rsidR="00820A13" w:rsidRDefault="00820A13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620491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Слушания организованы и проводятся согласно Положению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 общественных обсуждениях и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слушаниях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утвержденному 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Псковской городской Думы от 12.02.2019 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608</w:t>
      </w:r>
      <w:r w:rsidR="005E66A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основании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Постано</w:t>
      </w:r>
      <w:r w:rsid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вления Главы города Пскова от </w:t>
      </w:r>
      <w:r w:rsidR="00E12DC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26</w:t>
      </w:r>
      <w:r w:rsidR="00673C3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.04.2022</w:t>
      </w:r>
      <w:r w:rsid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№ </w:t>
      </w:r>
      <w:r w:rsidR="00E12DC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84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которое опубликовано в газете «Псковские Новости»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ого образования «Город Псков» </w:t>
      </w:r>
      <w:r w:rsidR="005932A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12DC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B07E9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0250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0250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12DC6">
        <w:rPr>
          <w:rFonts w:ascii="Times New Roman" w:eastAsia="Times New Roman" w:hAnsi="Times New Roman"/>
          <w:sz w:val="26"/>
          <w:szCs w:val="26"/>
          <w:lang w:eastAsia="ru-RU"/>
        </w:rPr>
        <w:t xml:space="preserve"> и 06.05.2022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proofErr w:type="gramEnd"/>
    </w:p>
    <w:p w:rsidR="00820A13" w:rsidRPr="007F4D5F" w:rsidRDefault="00820A13" w:rsidP="00620491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620491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Оповещением о начале публичных слушаний является Постано</w:t>
      </w:r>
      <w:r w:rsidR="005E66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вление Главы города Пскова от </w:t>
      </w:r>
      <w:r w:rsidR="00E12DC6">
        <w:rPr>
          <w:rFonts w:ascii="Times New Roman" w:eastAsia="Times New Roman" w:hAnsi="Times New Roman"/>
          <w:bCs/>
          <w:sz w:val="26"/>
          <w:szCs w:val="26"/>
          <w:lang w:eastAsia="ru-RU"/>
        </w:rPr>
        <w:t>26</w:t>
      </w:r>
      <w:r w:rsidR="00975FB8">
        <w:rPr>
          <w:rFonts w:ascii="Times New Roman" w:eastAsia="Times New Roman" w:hAnsi="Times New Roman"/>
          <w:bCs/>
          <w:sz w:val="26"/>
          <w:szCs w:val="26"/>
          <w:lang w:eastAsia="ru-RU"/>
        </w:rPr>
        <w:t>.04.2022</w:t>
      </w:r>
      <w:r w:rsidR="005470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 </w:t>
      </w:r>
      <w:r w:rsidR="00E12DC6">
        <w:rPr>
          <w:rFonts w:ascii="Times New Roman" w:eastAsia="Times New Roman" w:hAnsi="Times New Roman"/>
          <w:bCs/>
          <w:sz w:val="26"/>
          <w:szCs w:val="26"/>
          <w:lang w:eastAsia="ru-RU"/>
        </w:rPr>
        <w:t>84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, которое содержит следующую информацию:</w:t>
      </w:r>
    </w:p>
    <w:p w:rsidR="007F4D5F" w:rsidRPr="007F4D5F" w:rsidRDefault="007F4D5F" w:rsidP="006204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- о проекте, подлежащем рассмотрению на публичных слушаниях, </w:t>
      </w:r>
      <w:r w:rsidR="00F54CE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перечень информационных материалов к такому проекту;</w:t>
      </w:r>
    </w:p>
    <w:p w:rsidR="007F4D5F" w:rsidRPr="007F4D5F" w:rsidRDefault="007F4D5F" w:rsidP="006204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7F4D5F" w:rsidRPr="007F4D5F" w:rsidRDefault="007F4D5F" w:rsidP="006204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7F4D5F" w:rsidRPr="007F4D5F" w:rsidRDefault="007F4D5F" w:rsidP="006204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7F4D5F" w:rsidRDefault="007F4D5F" w:rsidP="006204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820A13" w:rsidRPr="007F4D5F" w:rsidRDefault="00820A13" w:rsidP="006204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6204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и замечания по теме публичных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слушаний принимались в срок с </w:t>
      </w:r>
      <w:r w:rsidR="005932A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06AD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8E5948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2022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</w:t>
      </w:r>
      <w:r w:rsidR="00C06ADF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5932A2">
        <w:rPr>
          <w:rFonts w:ascii="Times New Roman" w:eastAsia="Times New Roman" w:hAnsi="Times New Roman"/>
          <w:sz w:val="26"/>
          <w:szCs w:val="26"/>
          <w:lang w:eastAsia="ru-RU"/>
        </w:rPr>
        <w:t xml:space="preserve"> мая</w:t>
      </w:r>
      <w:r w:rsidR="008E5948">
        <w:rPr>
          <w:rFonts w:ascii="Times New Roman" w:eastAsia="Times New Roman" w:hAnsi="Times New Roman"/>
          <w:sz w:val="26"/>
          <w:szCs w:val="26"/>
          <w:lang w:eastAsia="ru-RU"/>
        </w:rPr>
        <w:t xml:space="preserve"> 2022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  <w:r w:rsidRPr="007F4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F4D5F" w:rsidRPr="007F4D5F" w:rsidRDefault="007F4D5F" w:rsidP="00620491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сегодняшних публичных слушаний является обсуждение: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r w:rsidR="00F33B45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</w:t>
      </w:r>
      <w:r w:rsidR="00F33B45" w:rsidRPr="00845307">
        <w:rPr>
          <w:rFonts w:ascii="Times New Roman" w:eastAsia="Times New Roman" w:hAnsi="Times New Roman"/>
          <w:sz w:val="26"/>
          <w:szCs w:val="26"/>
          <w:lang w:eastAsia="ru-RU"/>
        </w:rPr>
        <w:t>«О предоставлении разрешения на условно разрешенный вид использования земельного участка                      по адресу: город Псков, Крестовское шоссе, остановка автобусов Кресты»</w:t>
      </w:r>
      <w:r w:rsidR="0084530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7778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845307">
        <w:rPr>
          <w:rFonts w:ascii="Times New Roman" w:eastAsia="Times New Roman" w:hAnsi="Times New Roman"/>
          <w:sz w:val="26"/>
          <w:szCs w:val="26"/>
          <w:lang w:eastAsia="ru-RU"/>
        </w:rPr>
        <w:t>по вопросу</w:t>
      </w:r>
      <w:r w:rsidR="00EB6E15" w:rsidRPr="0084530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D0A3A" w:rsidRPr="003D0A3A" w:rsidRDefault="003D0A3A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предоставления разрешения на </w:t>
      </w:r>
      <w:r w:rsidR="00DF4A5F">
        <w:rPr>
          <w:rFonts w:ascii="Times New Roman" w:eastAsia="Times New Roman" w:hAnsi="Times New Roman"/>
          <w:sz w:val="26"/>
          <w:szCs w:val="26"/>
          <w:lang w:eastAsia="ru-RU"/>
        </w:rPr>
        <w:t>условно разрешенный вид использования «Автомобильные мойки» (код 4.9.1.3) земельного участка с КН 60:27:0190109:12 площадью 2098 кв.м, расположенного в территориальной зоне ОД</w:t>
      </w:r>
      <w:proofErr w:type="gramStart"/>
      <w:r w:rsidR="00DF4A5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 w:rsidR="00DF4A5F">
        <w:rPr>
          <w:rFonts w:ascii="Times New Roman" w:eastAsia="Times New Roman" w:hAnsi="Times New Roman"/>
          <w:sz w:val="26"/>
          <w:szCs w:val="26"/>
          <w:lang w:eastAsia="ru-RU"/>
        </w:rPr>
        <w:t xml:space="preserve"> (многофункциональная общественно-деловая зона) по адресу: город Псков, Крестовское шоссе, остановка автобусов Кресты для размещения автомобильной мойки</w:t>
      </w: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4635E" w:rsidRDefault="0024635E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Результаты публичных слушаний носят рекомендательный характер.</w:t>
      </w:r>
    </w:p>
    <w:p w:rsidR="002F0F09" w:rsidRPr="007F4D5F" w:rsidRDefault="002F0F09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Время для выступлений:</w:t>
      </w:r>
    </w:p>
    <w:p w:rsidR="007F4D5F" w:rsidRPr="007F4D5F" w:rsidRDefault="007F4D5F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-основному докладчику с информацией по вопросу - до 10 минут;</w:t>
      </w:r>
    </w:p>
    <w:p w:rsidR="007F4D5F" w:rsidRDefault="00420B4F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-для выступления 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в процессе слушаний – 3-5 минут.</w:t>
      </w:r>
    </w:p>
    <w:p w:rsidR="00820A13" w:rsidRPr="007F4D5F" w:rsidRDefault="00820A13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</w:t>
      </w:r>
      <w:r w:rsidR="00C70FC0" w:rsidRPr="000A620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0FC0" w:rsidRPr="000A6205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 - сотрудник</w:t>
      </w:r>
      <w:r w:rsidR="00C70FC0" w:rsidRPr="000A620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A620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</w:t>
      </w:r>
      <w:proofErr w:type="gramStart"/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>градостроительной</w:t>
      </w:r>
      <w:proofErr w:type="gramEnd"/>
      <w:r w:rsidRPr="000A6205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деятельности Администрации города Пскова.</w:t>
      </w:r>
    </w:p>
    <w:p w:rsidR="008802FF" w:rsidRDefault="00E87DD3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7DD3">
        <w:rPr>
          <w:rFonts w:ascii="Times New Roman" w:eastAsia="Times New Roman" w:hAnsi="Times New Roman"/>
          <w:sz w:val="26"/>
          <w:szCs w:val="26"/>
          <w:lang w:eastAsia="ru-RU"/>
        </w:rPr>
        <w:t xml:space="preserve">Соколова Ольга Алексеевна </w:t>
      </w:r>
      <w:r w:rsidR="003068BB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E87D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068BB">
        <w:rPr>
          <w:rFonts w:ascii="Times New Roman" w:eastAsia="Times New Roman" w:hAnsi="Times New Roman"/>
          <w:sz w:val="26"/>
          <w:szCs w:val="26"/>
          <w:lang w:eastAsia="ru-RU"/>
        </w:rPr>
        <w:t>в Комиссию по землепользованию и застройке поступило</w:t>
      </w:r>
      <w:r w:rsidR="008802FF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заявление от Комитета по управлению государственным имуществом</w:t>
      </w:r>
      <w:r w:rsidR="00086B6F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Псковской области с просьбой предоставить разрешение на условно разрешенный вид использования земельного участка с КН 60:27:0190109:12 площадью 2098 кв.м., расположенного по адресу: г. Псков, Крестовское шоссе, остановка автобусов Кресты.</w:t>
      </w:r>
    </w:p>
    <w:p w:rsidR="00521D84" w:rsidRDefault="00086B6F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сформирован, поставлен на государственный учет, он выделен из большего земельного участка. Вид разрешенного использования – для строительства здания торгово-развлекательного комплекса.</w:t>
      </w:r>
    </w:p>
    <w:p w:rsidR="008B7094" w:rsidRPr="00086B6F" w:rsidRDefault="00086B6F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6B6F">
        <w:rPr>
          <w:rFonts w:ascii="Times New Roman" w:eastAsia="Times New Roman" w:hAnsi="Times New Roman"/>
          <w:sz w:val="26"/>
          <w:szCs w:val="26"/>
          <w:lang w:eastAsia="ru-RU"/>
        </w:rPr>
        <w:t>Согласно Правилам землепользования и застройки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согласно Генеральному плану</w:t>
      </w:r>
      <w:r w:rsidRPr="00086B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участок расположен в границах территориальной зоны ОД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«Многофункциональная общественно-деловая зона», в которой автомобильные мойки идут с условно разрешенным видом использования.</w:t>
      </w:r>
    </w:p>
    <w:p w:rsidR="00086B6F" w:rsidRPr="00086B6F" w:rsidRDefault="00086B6F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6B6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соответсвии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СанПиН такой объект можно отнести к четвертому классу опасности</w:t>
      </w:r>
      <w:r w:rsidR="00067929">
        <w:rPr>
          <w:rFonts w:ascii="Times New Roman" w:eastAsia="Times New Roman" w:hAnsi="Times New Roman"/>
          <w:sz w:val="26"/>
          <w:szCs w:val="26"/>
          <w:lang w:eastAsia="ru-RU"/>
        </w:rPr>
        <w:t xml:space="preserve"> – мойки автомобилей с количеством</w:t>
      </w:r>
      <w:r w:rsidR="00EE145B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постов </w:t>
      </w:r>
      <w:r w:rsidR="00067929">
        <w:rPr>
          <w:rFonts w:ascii="Times New Roman" w:eastAsia="Times New Roman" w:hAnsi="Times New Roman"/>
          <w:sz w:val="26"/>
          <w:szCs w:val="26"/>
          <w:lang w:eastAsia="ru-RU"/>
        </w:rPr>
        <w:t>более пяти.</w:t>
      </w:r>
    </w:p>
    <w:p w:rsidR="00086B6F" w:rsidRPr="00067929" w:rsidRDefault="00067929" w:rsidP="00620491">
      <w:pPr>
        <w:tabs>
          <w:tab w:val="left" w:pos="2865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929">
        <w:rPr>
          <w:rFonts w:ascii="Times New Roman" w:eastAsia="Times New Roman" w:hAnsi="Times New Roman"/>
          <w:sz w:val="26"/>
          <w:szCs w:val="26"/>
          <w:lang w:eastAsia="ru-RU"/>
        </w:rPr>
        <w:t xml:space="preserve">Мы написали </w:t>
      </w:r>
      <w:proofErr w:type="gramStart"/>
      <w:r w:rsidRPr="00067929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КУГИ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запрос с тем, чтобы они конкретизировали, какой вид использования, так как в СанПиНе предлагается несколько видов моек </w:t>
      </w:r>
      <w:r w:rsidR="00C2350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 соответственно разные классы опасности: третий, четвертый и пятый.</w:t>
      </w:r>
    </w:p>
    <w:p w:rsidR="00086B6F" w:rsidRDefault="00067929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 КУГИ поступил ответ, что согласно письму заявителя, </w:t>
      </w:r>
      <w:r w:rsidR="001D4A3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ГиперСтрой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», на земельном участке они планируют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разместить мойку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пять постов и более, а именно, шесть постов. Это мойка самообслуживания четвертого класса опасности с санитарно-защитной зоной сто метров. </w:t>
      </w:r>
    </w:p>
    <w:p w:rsidR="00067929" w:rsidRDefault="00EE2356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Мы проанализировали существующие смежные застройки. Рядом находится</w:t>
      </w:r>
      <w:r w:rsidR="004239F1">
        <w:rPr>
          <w:rFonts w:ascii="Times New Roman" w:eastAsia="Times New Roman" w:hAnsi="Times New Roman"/>
          <w:sz w:val="26"/>
          <w:szCs w:val="26"/>
          <w:lang w:eastAsia="ru-RU"/>
        </w:rPr>
        <w:t xml:space="preserve"> АЗС, индивидуальные жилые дома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4239F1">
        <w:rPr>
          <w:rFonts w:ascii="Times New Roman" w:eastAsia="Times New Roman" w:hAnsi="Times New Roman"/>
          <w:sz w:val="26"/>
          <w:szCs w:val="26"/>
          <w:lang w:eastAsia="ru-RU"/>
        </w:rPr>
        <w:t>границы участк</w:t>
      </w:r>
      <w:r w:rsidR="004239F1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4239F1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показываются            </w:t>
      </w:r>
      <w:r w:rsidR="004239F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на схеме</w:t>
      </w:r>
      <w:r w:rsidR="004239F1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4239F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Ранее, когда на месте АЗС находилась АЗС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Neste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003B1">
        <w:rPr>
          <w:rFonts w:ascii="Times New Roman" w:eastAsia="Times New Roman" w:hAnsi="Times New Roman"/>
          <w:sz w:val="26"/>
          <w:szCs w:val="26"/>
          <w:lang w:eastAsia="ru-RU"/>
        </w:rPr>
        <w:t xml:space="preserve">то </w:t>
      </w:r>
      <w:r w:rsidR="004003B1">
        <w:rPr>
          <w:rFonts w:ascii="Times New Roman" w:eastAsia="Times New Roman" w:hAnsi="Times New Roman"/>
          <w:sz w:val="26"/>
          <w:szCs w:val="26"/>
          <w:lang w:val="en-US" w:eastAsia="ru-RU"/>
        </w:rPr>
        <w:t>Neste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выполняли проект и утверждали новый расчет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санитарно-защитной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зоны для своего объекта. Тот правообладатель, который получит земельный участок 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КН 60:27:0190109:12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должен будет также разработать проект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санитарно-защитной зоны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иначе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будет дано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39F1">
        <w:rPr>
          <w:rFonts w:ascii="Times New Roman" w:eastAsia="Times New Roman" w:hAnsi="Times New Roman"/>
          <w:sz w:val="26"/>
          <w:szCs w:val="26"/>
          <w:lang w:eastAsia="ru-RU"/>
        </w:rPr>
        <w:t>разрешение</w:t>
      </w:r>
      <w:r w:rsidR="00E27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строительство.</w:t>
      </w:r>
    </w:p>
    <w:p w:rsidR="00067929" w:rsidRDefault="00E27548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Смежным землепользователям мы направляли информационные сообщения, возражений ни от кого </w:t>
      </w:r>
      <w:r w:rsidR="00E579CB">
        <w:rPr>
          <w:rFonts w:ascii="Times New Roman" w:eastAsia="Times New Roman" w:hAnsi="Times New Roman"/>
          <w:sz w:val="26"/>
          <w:szCs w:val="26"/>
          <w:lang w:eastAsia="ru-RU"/>
        </w:rPr>
        <w:t>не поступи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ло.</w:t>
      </w:r>
    </w:p>
    <w:p w:rsidR="00E27548" w:rsidRPr="00067929" w:rsidRDefault="00E27548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13C" w:rsidRDefault="00C70FC0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7094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="00D0713C" w:rsidRPr="008B7094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 w:rsidRPr="008B7094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D0713C" w:rsidRPr="008B7094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 w:rsidRPr="008B7094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8B7094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 w:rsidRPr="008B7094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8B7094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 w:rsidRPr="008B7094"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="00D0713C" w:rsidRPr="008B709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01DF4" w:rsidRDefault="00B01DF4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620491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Дата оформления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протокола публичных слушаний: </w:t>
      </w:r>
      <w:r w:rsidR="00E27548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D45556">
        <w:rPr>
          <w:rFonts w:ascii="Times New Roman" w:eastAsia="Times New Roman" w:hAnsi="Times New Roman"/>
          <w:sz w:val="26"/>
          <w:szCs w:val="26"/>
          <w:lang w:eastAsia="ru-RU"/>
        </w:rPr>
        <w:t>.05</w:t>
      </w:r>
      <w:r w:rsidR="00CC502F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Pr="007F4D5F" w:rsidRDefault="007F4D5F" w:rsidP="0062049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62049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С.В. Гаврилов</w:t>
      </w:r>
    </w:p>
    <w:p w:rsidR="007F4D5F" w:rsidRDefault="007F4D5F" w:rsidP="0062049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5878" w:rsidRPr="007F4D5F" w:rsidRDefault="00B25878" w:rsidP="0062049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62049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арь публичных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CC50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55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CC50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556">
        <w:rPr>
          <w:rFonts w:ascii="Times New Roman" w:eastAsia="Times New Roman" w:hAnsi="Times New Roman"/>
          <w:sz w:val="26"/>
          <w:szCs w:val="26"/>
          <w:lang w:eastAsia="ru-RU"/>
        </w:rPr>
        <w:t>С.В. Носарев</w:t>
      </w:r>
    </w:p>
    <w:p w:rsidR="007F4D5F" w:rsidRDefault="007F4D5F" w:rsidP="00620491">
      <w:pPr>
        <w:spacing w:after="0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br w:type="page"/>
      </w: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lastRenderedPageBreak/>
        <w:t>ЗАКЛЮЧЕНИЕ О РЕЗУЛЬТАТАХ ПУБЛИЧНЫХ СЛУШАНИЙ</w:t>
      </w:r>
    </w:p>
    <w:p w:rsidR="00F157E0" w:rsidRPr="007F4D5F" w:rsidRDefault="00F157E0" w:rsidP="00620491">
      <w:pPr>
        <w:spacing w:after="0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по вопросу</w:t>
      </w:r>
    </w:p>
    <w:p w:rsidR="004A2D36" w:rsidRDefault="004A2D36" w:rsidP="00620491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предоставления разрешения на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условно разрешенный вид использования земельного участка по адресу: город Псков, Крестовское шоссе, </w:t>
      </w:r>
    </w:p>
    <w:p w:rsidR="004A2D36" w:rsidRPr="007F4D5F" w:rsidRDefault="004A2D36" w:rsidP="00620491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остановка автобусов Кресты</w:t>
      </w:r>
    </w:p>
    <w:p w:rsidR="00C31485" w:rsidRPr="007F4D5F" w:rsidRDefault="00C31485" w:rsidP="00620491">
      <w:pPr>
        <w:spacing w:after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651EC" w:rsidRPr="007F4D5F" w:rsidRDefault="007F4D5F" w:rsidP="00620491">
      <w:pPr>
        <w:spacing w:after="0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публичных слушаний являлось обсуждение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r w:rsidR="00B651EC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«</w:t>
      </w:r>
      <w:r w:rsidR="00B651EC" w:rsidRPr="00845307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предоставлении разрешения </w:t>
      </w:r>
      <w:r w:rsidR="00B651E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B651EC" w:rsidRPr="00845307">
        <w:rPr>
          <w:rFonts w:ascii="Times New Roman" w:eastAsia="Times New Roman" w:hAnsi="Times New Roman"/>
          <w:sz w:val="26"/>
          <w:szCs w:val="26"/>
          <w:lang w:eastAsia="ru-RU"/>
        </w:rPr>
        <w:t>на условно разрешенный вид и</w:t>
      </w:r>
      <w:r w:rsidR="00B651EC">
        <w:rPr>
          <w:rFonts w:ascii="Times New Roman" w:eastAsia="Times New Roman" w:hAnsi="Times New Roman"/>
          <w:sz w:val="26"/>
          <w:szCs w:val="26"/>
          <w:lang w:eastAsia="ru-RU"/>
        </w:rPr>
        <w:t>спользования земельного участка</w:t>
      </w:r>
      <w:r w:rsidR="00B651EC" w:rsidRPr="00845307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город Псков, Крестовское шоссе, остановка автобусов Кресты»</w:t>
      </w:r>
      <w:r w:rsidR="00B651EC">
        <w:rPr>
          <w:rFonts w:ascii="Times New Roman" w:eastAsia="Times New Roman" w:hAnsi="Times New Roman"/>
          <w:sz w:val="26"/>
          <w:szCs w:val="26"/>
          <w:lang w:eastAsia="ru-RU"/>
        </w:rPr>
        <w:t>, по вопросу</w:t>
      </w:r>
      <w:r w:rsidR="00B651EC" w:rsidRPr="0084530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A2D36" w:rsidRPr="003D0A3A" w:rsidRDefault="004A2D36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предоставления разрешения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условно разрешенный вид использования «Автомобильные мойки» (код 4.9.1.3) земельного участка с КН 60:27:0190109:12 площадью 2098 кв.м, расположенного в территориальной зоне ОД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(многофункциональная общественно-деловая зона) по адресу: город Псков, Крестовское шоссе, остановка автобусов Кресты для размещения автомобильной мойки</w:t>
      </w:r>
      <w:r w:rsidRPr="003D0A3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Default="007F4D5F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4A2D3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:rsidR="007F4D5F" w:rsidRDefault="007F4D5F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2BA0" w:rsidRPr="0024635E" w:rsidRDefault="007D2BA0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635E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выступила Соколова Ольга Алексеевна - сотрудник</w:t>
      </w:r>
      <w:r w:rsidRPr="0024635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отдела территориального планирования и градостроительного зонирования</w:t>
      </w:r>
      <w:r w:rsidRPr="0024635E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</w:t>
      </w:r>
    </w:p>
    <w:p w:rsidR="005C2F34" w:rsidRDefault="005C2F34" w:rsidP="005C2F34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7DD3">
        <w:rPr>
          <w:rFonts w:ascii="Times New Roman" w:eastAsia="Times New Roman" w:hAnsi="Times New Roman"/>
          <w:sz w:val="26"/>
          <w:szCs w:val="26"/>
          <w:lang w:eastAsia="ru-RU"/>
        </w:rPr>
        <w:t xml:space="preserve">Соколова Ольга Алексеевна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E87D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Комиссию по землепользованию и застройке поступило заявление от Комитета по управлению государственным имуществом Псковской области с просьбой предоставить разрешение на условно разрешенный вид использования земельного участка с КН 60:27:0190109:12 площадью 2098 кв.м., расположенного по адресу: г. Псков, Крестовское шоссе, остановка автобусов Кресты.</w:t>
      </w:r>
    </w:p>
    <w:p w:rsidR="005C2F34" w:rsidRDefault="005C2F34" w:rsidP="005C2F34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сформирован, поставлен на государственный учет, он выделен из большего земельного участка. Вид разрешенного использования – для строительства здания торгово-развлекательного комплекса.</w:t>
      </w:r>
    </w:p>
    <w:p w:rsidR="005C2F34" w:rsidRPr="00086B6F" w:rsidRDefault="005C2F34" w:rsidP="005C2F34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6B6F">
        <w:rPr>
          <w:rFonts w:ascii="Times New Roman" w:eastAsia="Times New Roman" w:hAnsi="Times New Roman"/>
          <w:sz w:val="26"/>
          <w:szCs w:val="26"/>
          <w:lang w:eastAsia="ru-RU"/>
        </w:rPr>
        <w:t>Согласно Правилам землепользования и застройки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согласно Генеральному плану</w:t>
      </w:r>
      <w:r w:rsidRPr="00086B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участок расположен в границах территориальной зоны ОД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«Многофункциональная общественно-деловая зона», в которой автомобильные мойки идут с условно разрешенным видом использования.</w:t>
      </w:r>
    </w:p>
    <w:p w:rsidR="005C2F34" w:rsidRPr="00086B6F" w:rsidRDefault="005C2F34" w:rsidP="005C2F34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6B6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соответсвии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СанПиН такой объект можно отнести к четвертому классу опасности – мойки автомобилей с количеством постов более пяти.</w:t>
      </w:r>
    </w:p>
    <w:p w:rsidR="005C2F34" w:rsidRPr="00067929" w:rsidRDefault="005C2F34" w:rsidP="005C2F34">
      <w:pPr>
        <w:tabs>
          <w:tab w:val="left" w:pos="2865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929">
        <w:rPr>
          <w:rFonts w:ascii="Times New Roman" w:eastAsia="Times New Roman" w:hAnsi="Times New Roman"/>
          <w:sz w:val="26"/>
          <w:szCs w:val="26"/>
          <w:lang w:eastAsia="ru-RU"/>
        </w:rPr>
        <w:t xml:space="preserve">Мы написали </w:t>
      </w:r>
      <w:proofErr w:type="gramStart"/>
      <w:r w:rsidRPr="00067929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КУГИ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запрос с тем, чтобы они конкретизировали, какой вид использования, так как в СанПиНе предлагается несколько видов моек                        и соответственно разные классы опасности: третий, четвертый и пятый.</w:t>
      </w:r>
    </w:p>
    <w:p w:rsidR="005C2F34" w:rsidRDefault="005C2F34" w:rsidP="005C2F34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Из КУГИ поступил ответ, что согласно письму заявителя,                                    ООО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ГиперСтрой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», на земельном участке они планируют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разместить мойку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пять постов и более, а именно, шесть постов. Это мойка самообслуживания четвертого класса опасности с санитарно-защитной зоной сто метров. </w:t>
      </w:r>
    </w:p>
    <w:p w:rsidR="005C2F34" w:rsidRDefault="005C2F34" w:rsidP="005C2F34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Мы проанализировали существующие смежные застройки. Рядом находится АЗС, индивидуальные жилые дома (границы участков показываются                         на схеме). Ранее, когда на месте АЗС находилась АЗС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Neste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то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Neste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выполняли проект и утверждали новый расчет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санитарно-защитной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зоны для своего объекта. Тот правообладатель, который получит земельный участок КН 60:27:0190109:12, должен будет также разработать проект санитарно-защитной зоны, иначе не будет дано разрешение на строительство.</w:t>
      </w:r>
    </w:p>
    <w:p w:rsidR="005C2F34" w:rsidRDefault="005C2F34" w:rsidP="005C2F34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Смежным землепользователям мы направляли информационные сообщения, возражений ни от кого не поступило.</w:t>
      </w:r>
    </w:p>
    <w:p w:rsidR="007D2BA0" w:rsidRDefault="007D2BA0" w:rsidP="0062049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2BA0" w:rsidRDefault="007D2BA0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635E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 вопросов, замечаний, предложений от участников публичных слушаний, не поступило.</w:t>
      </w:r>
    </w:p>
    <w:p w:rsidR="00C31485" w:rsidRDefault="00D91749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от </w:t>
      </w:r>
      <w:r w:rsidR="00D57709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24635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9D564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24635E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91749" w:rsidRPr="007F4D5F" w:rsidRDefault="00D91749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Выводы по результатам публичных слушаний:</w:t>
      </w:r>
    </w:p>
    <w:p w:rsidR="00EF2484" w:rsidRPr="00A87E9B" w:rsidRDefault="00EF2484" w:rsidP="006204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87E9B">
        <w:rPr>
          <w:rFonts w:ascii="Times New Roman" w:hAnsi="Times New Roman"/>
          <w:sz w:val="26"/>
          <w:szCs w:val="26"/>
        </w:rPr>
        <w:t>1. Рекомендовать Администрации города Псков</w:t>
      </w:r>
      <w:r>
        <w:rPr>
          <w:rFonts w:ascii="Times New Roman" w:hAnsi="Times New Roman"/>
          <w:sz w:val="26"/>
          <w:szCs w:val="26"/>
        </w:rPr>
        <w:t>а</w:t>
      </w:r>
      <w:r w:rsidRPr="00A87E9B">
        <w:rPr>
          <w:rFonts w:ascii="Times New Roman" w:hAnsi="Times New Roman"/>
          <w:sz w:val="26"/>
          <w:szCs w:val="26"/>
        </w:rPr>
        <w:t xml:space="preserve"> вынес</w:t>
      </w:r>
      <w:r>
        <w:rPr>
          <w:rFonts w:ascii="Times New Roman" w:hAnsi="Times New Roman"/>
          <w:sz w:val="26"/>
          <w:szCs w:val="26"/>
        </w:rPr>
        <w:t>ти для рассмотрения на комиссию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7E9B">
        <w:rPr>
          <w:rFonts w:ascii="Times New Roman" w:hAnsi="Times New Roman"/>
          <w:sz w:val="26"/>
          <w:szCs w:val="26"/>
        </w:rPr>
        <w:t>по землепользованию и застройке вопрос о предоставлении разрешения на условно разрешенный вид использования «Автомобильные мойки» (код 4.9.1.3) земельного участка с КН 60:27:0190109:12 площадью 2098 кв.м, расположенного в территориальной зоне ОД</w:t>
      </w:r>
      <w:proofErr w:type="gramStart"/>
      <w:r w:rsidRPr="00A87E9B">
        <w:rPr>
          <w:rFonts w:ascii="Times New Roman" w:hAnsi="Times New Roman"/>
          <w:sz w:val="26"/>
          <w:szCs w:val="26"/>
        </w:rPr>
        <w:t>1</w:t>
      </w:r>
      <w:proofErr w:type="gramEnd"/>
      <w:r w:rsidRPr="00A87E9B">
        <w:rPr>
          <w:rFonts w:ascii="Times New Roman" w:hAnsi="Times New Roman"/>
          <w:sz w:val="26"/>
          <w:szCs w:val="26"/>
        </w:rPr>
        <w:t xml:space="preserve"> (Многофункциональная общественно-деловая зона) по адресу: город Псков, Крестовское шоссе, остановка автобусов Кресты для размещения автомобильной мойки.</w:t>
      </w:r>
    </w:p>
    <w:p w:rsidR="00EF2484" w:rsidRDefault="00EF2484" w:rsidP="006204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87E9B">
        <w:rPr>
          <w:rFonts w:ascii="Times New Roman" w:hAnsi="Times New Roman"/>
          <w:sz w:val="26"/>
          <w:szCs w:val="26"/>
        </w:rPr>
        <w:t xml:space="preserve">2. Заключение и протокол публичных слушаний направить </w:t>
      </w: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A87E9B">
        <w:rPr>
          <w:rFonts w:ascii="Times New Roman" w:hAnsi="Times New Roman"/>
          <w:sz w:val="26"/>
          <w:szCs w:val="26"/>
        </w:rPr>
        <w:t xml:space="preserve">в Администрацию города Пскова, </w:t>
      </w:r>
      <w:proofErr w:type="gramStart"/>
      <w:r w:rsidRPr="00A87E9B">
        <w:rPr>
          <w:rFonts w:ascii="Times New Roman" w:hAnsi="Times New Roman"/>
          <w:sz w:val="26"/>
          <w:szCs w:val="26"/>
        </w:rPr>
        <w:t>исполняющему</w:t>
      </w:r>
      <w:proofErr w:type="gramEnd"/>
      <w:r w:rsidRPr="00A87E9B">
        <w:rPr>
          <w:rFonts w:ascii="Times New Roman" w:hAnsi="Times New Roman"/>
          <w:sz w:val="26"/>
          <w:szCs w:val="26"/>
        </w:rPr>
        <w:t xml:space="preserve"> полномочия Главы города Пскова</w:t>
      </w:r>
      <w:r w:rsidR="00AA3F7F">
        <w:rPr>
          <w:rFonts w:ascii="Times New Roman" w:hAnsi="Times New Roman"/>
          <w:sz w:val="26"/>
          <w:szCs w:val="26"/>
        </w:rPr>
        <w:t xml:space="preserve"> для информации</w:t>
      </w:r>
      <w:r w:rsidRPr="00A87E9B">
        <w:rPr>
          <w:rFonts w:ascii="Times New Roman" w:hAnsi="Times New Roman"/>
          <w:sz w:val="26"/>
          <w:szCs w:val="26"/>
        </w:rPr>
        <w:t xml:space="preserve">, для официального опубликования (обнародования) </w:t>
      </w:r>
      <w:r w:rsidR="00AA3F7F">
        <w:rPr>
          <w:rFonts w:ascii="Times New Roman" w:hAnsi="Times New Roman"/>
          <w:sz w:val="26"/>
          <w:szCs w:val="26"/>
        </w:rPr>
        <w:t xml:space="preserve">                    </w:t>
      </w:r>
      <w:r w:rsidRPr="00A87E9B">
        <w:rPr>
          <w:rFonts w:ascii="Times New Roman" w:hAnsi="Times New Roman"/>
          <w:sz w:val="26"/>
          <w:szCs w:val="26"/>
        </w:rPr>
        <w:t>в газету «</w:t>
      </w:r>
      <w:r>
        <w:rPr>
          <w:rFonts w:ascii="Times New Roman" w:hAnsi="Times New Roman"/>
          <w:sz w:val="26"/>
          <w:szCs w:val="26"/>
        </w:rPr>
        <w:t>Псковские Новости» и разместить</w:t>
      </w:r>
      <w:r w:rsidRPr="00A87E9B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«Город Псков».</w:t>
      </w:r>
    </w:p>
    <w:p w:rsidR="007B1831" w:rsidRPr="00A87E9B" w:rsidRDefault="007B1831" w:rsidP="006204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F4D5F" w:rsidRPr="007F4D5F" w:rsidRDefault="007F4D5F" w:rsidP="0062049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оформления заключения о результатах публичных слушаний: </w:t>
      </w:r>
      <w:r w:rsidR="006C1BD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EB7C04">
        <w:rPr>
          <w:rFonts w:ascii="Times New Roman" w:eastAsia="Times New Roman" w:hAnsi="Times New Roman"/>
          <w:sz w:val="26"/>
          <w:szCs w:val="26"/>
          <w:lang w:eastAsia="ru-RU"/>
        </w:rPr>
        <w:t>.05</w:t>
      </w:r>
      <w:r w:rsidR="0024635E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Default="007F4D5F" w:rsidP="0062049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62049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62049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слушан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ий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С.В. Гаврилов</w:t>
      </w:r>
    </w:p>
    <w:p w:rsidR="007F4D5F" w:rsidRDefault="007F4D5F" w:rsidP="0062049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62049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6248A" w:rsidRPr="007F4D5F" w:rsidRDefault="007F4D5F" w:rsidP="0062049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Секретарь 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  <w:r w:rsidR="007F1A0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C6568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С.В. Носарев</w:t>
      </w:r>
      <w:r w:rsidR="00F6248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sectPr w:rsidR="00F6248A" w:rsidRPr="007F4D5F" w:rsidSect="007F79F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B608EDF6"/>
    <w:lvl w:ilvl="0" w:tplc="D3BE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6"/>
    <w:rsid w:val="000158A2"/>
    <w:rsid w:val="00015CFC"/>
    <w:rsid w:val="00021FE7"/>
    <w:rsid w:val="000351D8"/>
    <w:rsid w:val="00062511"/>
    <w:rsid w:val="00067929"/>
    <w:rsid w:val="000729FA"/>
    <w:rsid w:val="000741B3"/>
    <w:rsid w:val="00086B6F"/>
    <w:rsid w:val="000872AB"/>
    <w:rsid w:val="00095981"/>
    <w:rsid w:val="000A6205"/>
    <w:rsid w:val="000A68D9"/>
    <w:rsid w:val="000C29B5"/>
    <w:rsid w:val="000C75BC"/>
    <w:rsid w:val="000E2AAB"/>
    <w:rsid w:val="000E3368"/>
    <w:rsid w:val="000E4387"/>
    <w:rsid w:val="000E7F96"/>
    <w:rsid w:val="0010612A"/>
    <w:rsid w:val="00114206"/>
    <w:rsid w:val="001162C7"/>
    <w:rsid w:val="001559D3"/>
    <w:rsid w:val="00156322"/>
    <w:rsid w:val="00183D6E"/>
    <w:rsid w:val="001C0022"/>
    <w:rsid w:val="001D4A34"/>
    <w:rsid w:val="001E26C5"/>
    <w:rsid w:val="0024635E"/>
    <w:rsid w:val="0026171C"/>
    <w:rsid w:val="002B3313"/>
    <w:rsid w:val="002B3622"/>
    <w:rsid w:val="002B717B"/>
    <w:rsid w:val="002C7918"/>
    <w:rsid w:val="002D1B4E"/>
    <w:rsid w:val="002E13AF"/>
    <w:rsid w:val="002F0F09"/>
    <w:rsid w:val="002F1ECA"/>
    <w:rsid w:val="0030284A"/>
    <w:rsid w:val="003068BB"/>
    <w:rsid w:val="00307360"/>
    <w:rsid w:val="00317B3F"/>
    <w:rsid w:val="003259D8"/>
    <w:rsid w:val="0033561D"/>
    <w:rsid w:val="003667CF"/>
    <w:rsid w:val="003B0EEE"/>
    <w:rsid w:val="003B7822"/>
    <w:rsid w:val="003C64A2"/>
    <w:rsid w:val="003D0A3A"/>
    <w:rsid w:val="003F008B"/>
    <w:rsid w:val="004003B1"/>
    <w:rsid w:val="00420AD7"/>
    <w:rsid w:val="00420B4F"/>
    <w:rsid w:val="004239F1"/>
    <w:rsid w:val="00441658"/>
    <w:rsid w:val="00445A8E"/>
    <w:rsid w:val="004513A4"/>
    <w:rsid w:val="00456D46"/>
    <w:rsid w:val="00471917"/>
    <w:rsid w:val="004729B2"/>
    <w:rsid w:val="00487C29"/>
    <w:rsid w:val="004A2D36"/>
    <w:rsid w:val="004A6BC4"/>
    <w:rsid w:val="004C3097"/>
    <w:rsid w:val="004F7052"/>
    <w:rsid w:val="005060E9"/>
    <w:rsid w:val="00513C7F"/>
    <w:rsid w:val="00521D84"/>
    <w:rsid w:val="005321FA"/>
    <w:rsid w:val="005470BA"/>
    <w:rsid w:val="0055640B"/>
    <w:rsid w:val="0057778B"/>
    <w:rsid w:val="005932A2"/>
    <w:rsid w:val="005C1E1F"/>
    <w:rsid w:val="005C2F34"/>
    <w:rsid w:val="005D21DE"/>
    <w:rsid w:val="005D4304"/>
    <w:rsid w:val="005D545D"/>
    <w:rsid w:val="005E09FA"/>
    <w:rsid w:val="005E39D4"/>
    <w:rsid w:val="005E4BF4"/>
    <w:rsid w:val="005E66AA"/>
    <w:rsid w:val="005F337B"/>
    <w:rsid w:val="00611612"/>
    <w:rsid w:val="00620406"/>
    <w:rsid w:val="00620491"/>
    <w:rsid w:val="00662392"/>
    <w:rsid w:val="00673C32"/>
    <w:rsid w:val="00693876"/>
    <w:rsid w:val="006A1D7A"/>
    <w:rsid w:val="006C015B"/>
    <w:rsid w:val="006C1BDD"/>
    <w:rsid w:val="006D6B77"/>
    <w:rsid w:val="006E0FB9"/>
    <w:rsid w:val="006E5213"/>
    <w:rsid w:val="007021CD"/>
    <w:rsid w:val="00724D7B"/>
    <w:rsid w:val="007416B5"/>
    <w:rsid w:val="007550EE"/>
    <w:rsid w:val="007567D5"/>
    <w:rsid w:val="007708D1"/>
    <w:rsid w:val="00776F0C"/>
    <w:rsid w:val="00786760"/>
    <w:rsid w:val="00796576"/>
    <w:rsid w:val="007B1831"/>
    <w:rsid w:val="007C3188"/>
    <w:rsid w:val="007D2BA0"/>
    <w:rsid w:val="007F1A0E"/>
    <w:rsid w:val="007F4D5F"/>
    <w:rsid w:val="007F79F5"/>
    <w:rsid w:val="00801411"/>
    <w:rsid w:val="00820A13"/>
    <w:rsid w:val="00822B2C"/>
    <w:rsid w:val="00823213"/>
    <w:rsid w:val="0083510F"/>
    <w:rsid w:val="00835F95"/>
    <w:rsid w:val="00845307"/>
    <w:rsid w:val="008633C1"/>
    <w:rsid w:val="00865B9E"/>
    <w:rsid w:val="00875BE3"/>
    <w:rsid w:val="008802FF"/>
    <w:rsid w:val="008B7094"/>
    <w:rsid w:val="008C3783"/>
    <w:rsid w:val="008D4932"/>
    <w:rsid w:val="008E5948"/>
    <w:rsid w:val="008E71C8"/>
    <w:rsid w:val="00914826"/>
    <w:rsid w:val="00921565"/>
    <w:rsid w:val="00923D82"/>
    <w:rsid w:val="009341AA"/>
    <w:rsid w:val="00945F78"/>
    <w:rsid w:val="0094639D"/>
    <w:rsid w:val="0095667A"/>
    <w:rsid w:val="009672A2"/>
    <w:rsid w:val="0097281A"/>
    <w:rsid w:val="00975FB8"/>
    <w:rsid w:val="009913F6"/>
    <w:rsid w:val="009A2AFB"/>
    <w:rsid w:val="009D564A"/>
    <w:rsid w:val="00A02508"/>
    <w:rsid w:val="00A112B6"/>
    <w:rsid w:val="00A356C2"/>
    <w:rsid w:val="00A54072"/>
    <w:rsid w:val="00A6314F"/>
    <w:rsid w:val="00A77CAC"/>
    <w:rsid w:val="00AA3F7F"/>
    <w:rsid w:val="00AC345A"/>
    <w:rsid w:val="00B01DF4"/>
    <w:rsid w:val="00B04D1D"/>
    <w:rsid w:val="00B07E9B"/>
    <w:rsid w:val="00B25878"/>
    <w:rsid w:val="00B27514"/>
    <w:rsid w:val="00B651EC"/>
    <w:rsid w:val="00B70AD0"/>
    <w:rsid w:val="00B93C42"/>
    <w:rsid w:val="00B95936"/>
    <w:rsid w:val="00BF0151"/>
    <w:rsid w:val="00C02E72"/>
    <w:rsid w:val="00C06ADF"/>
    <w:rsid w:val="00C23504"/>
    <w:rsid w:val="00C25068"/>
    <w:rsid w:val="00C31485"/>
    <w:rsid w:val="00C548D9"/>
    <w:rsid w:val="00C60BF3"/>
    <w:rsid w:val="00C6568C"/>
    <w:rsid w:val="00C66EBD"/>
    <w:rsid w:val="00C70FC0"/>
    <w:rsid w:val="00C75032"/>
    <w:rsid w:val="00CC0EF7"/>
    <w:rsid w:val="00CC2E34"/>
    <w:rsid w:val="00CC502F"/>
    <w:rsid w:val="00CC74BC"/>
    <w:rsid w:val="00CD45BB"/>
    <w:rsid w:val="00CE48FC"/>
    <w:rsid w:val="00CE6C2F"/>
    <w:rsid w:val="00CF2777"/>
    <w:rsid w:val="00CF3B2E"/>
    <w:rsid w:val="00CF55B2"/>
    <w:rsid w:val="00D0713C"/>
    <w:rsid w:val="00D16442"/>
    <w:rsid w:val="00D45556"/>
    <w:rsid w:val="00D50AEE"/>
    <w:rsid w:val="00D57709"/>
    <w:rsid w:val="00D842A7"/>
    <w:rsid w:val="00D84E4B"/>
    <w:rsid w:val="00D8727C"/>
    <w:rsid w:val="00D91749"/>
    <w:rsid w:val="00D95ECF"/>
    <w:rsid w:val="00DB0573"/>
    <w:rsid w:val="00DB267B"/>
    <w:rsid w:val="00DB3ABD"/>
    <w:rsid w:val="00DE4A8C"/>
    <w:rsid w:val="00DF4A5F"/>
    <w:rsid w:val="00E11F34"/>
    <w:rsid w:val="00E12DC6"/>
    <w:rsid w:val="00E25A65"/>
    <w:rsid w:val="00E27548"/>
    <w:rsid w:val="00E579CB"/>
    <w:rsid w:val="00E641B4"/>
    <w:rsid w:val="00E87DD3"/>
    <w:rsid w:val="00E95F12"/>
    <w:rsid w:val="00EB6E15"/>
    <w:rsid w:val="00EB7C04"/>
    <w:rsid w:val="00ED3DE8"/>
    <w:rsid w:val="00EE145B"/>
    <w:rsid w:val="00EE2356"/>
    <w:rsid w:val="00EF2484"/>
    <w:rsid w:val="00EF4CFD"/>
    <w:rsid w:val="00F03AB2"/>
    <w:rsid w:val="00F157E0"/>
    <w:rsid w:val="00F16032"/>
    <w:rsid w:val="00F2477C"/>
    <w:rsid w:val="00F25CE9"/>
    <w:rsid w:val="00F3182A"/>
    <w:rsid w:val="00F33B45"/>
    <w:rsid w:val="00F54CE4"/>
    <w:rsid w:val="00F6248A"/>
    <w:rsid w:val="00FB6122"/>
    <w:rsid w:val="00FD2207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5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Маргарита В. Петрова</cp:lastModifiedBy>
  <cp:revision>261</cp:revision>
  <cp:lastPrinted>2022-05-25T08:33:00Z</cp:lastPrinted>
  <dcterms:created xsi:type="dcterms:W3CDTF">2021-01-25T14:42:00Z</dcterms:created>
  <dcterms:modified xsi:type="dcterms:W3CDTF">2022-05-25T08:41:00Z</dcterms:modified>
</cp:coreProperties>
</file>